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79" w:rsidRDefault="004E53A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E53AB" w:rsidRDefault="004E53A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«Детский сад с приоритетным осуществлением деятельности по познавательному направлению развития детей № 1»</w:t>
      </w:r>
    </w:p>
    <w:p w:rsidR="00A9655B" w:rsidRDefault="00A9655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9655B" w:rsidRDefault="00A9655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9655B" w:rsidRDefault="00A9655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9655B" w:rsidRDefault="00A9655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9655B" w:rsidRDefault="00A9655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9655B" w:rsidRDefault="00A9655B" w:rsidP="004E53AB">
      <w:pPr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9655B" w:rsidRPr="00375479" w:rsidRDefault="00A9655B" w:rsidP="004E53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9655B" w:rsidRPr="00375479" w:rsidRDefault="00A9655B" w:rsidP="00A965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Доклад: </w:t>
      </w:r>
    </w:p>
    <w:p w:rsidR="00A9655B" w:rsidRPr="00375479" w:rsidRDefault="00A9655B" w:rsidP="00A965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«Развивающая предметно-пространственная среда как форма развития предпосылок функциональной грамотности дошкольников»</w:t>
      </w:r>
    </w:p>
    <w:p w:rsidR="00A9655B" w:rsidRDefault="00A9655B" w:rsidP="00A9655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Pr="00A9655B" w:rsidRDefault="00A9655B" w:rsidP="00A9655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Составитель:</w:t>
      </w:r>
    </w:p>
    <w:p w:rsidR="00A9655B" w:rsidRDefault="001A02BA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bookmarkStart w:id="0" w:name="_GoBack"/>
      <w:bookmarkEnd w:id="0"/>
      <w:r w:rsidR="00A96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читель-логопед Сосновских Н.С.</w:t>
      </w: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A9655B" w:rsidP="00A9655B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55B" w:rsidRDefault="00375479" w:rsidP="00A9655B">
      <w:pPr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Cs w:val="28"/>
          <w:lang w:eastAsia="ru-RU"/>
        </w:rPr>
        <w:t>Артемовский</w:t>
      </w:r>
      <w:proofErr w:type="gramEnd"/>
      <w:r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ГО </w:t>
      </w:r>
      <w:r w:rsidR="00A9655B" w:rsidRPr="00A9655B">
        <w:rPr>
          <w:rFonts w:ascii="Times New Roman" w:eastAsia="Times New Roman" w:hAnsi="Times New Roman" w:cs="Times New Roman"/>
          <w:bCs/>
          <w:szCs w:val="28"/>
          <w:lang w:eastAsia="ru-RU"/>
        </w:rPr>
        <w:t>2024</w:t>
      </w:r>
    </w:p>
    <w:p w:rsidR="00A9655B" w:rsidRPr="00A9655B" w:rsidRDefault="00A9655B" w:rsidP="00A9655B">
      <w:pPr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4E53AB" w:rsidRDefault="004E53AB" w:rsidP="004E53AB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«Мои ученики будут узнавать новое не от меня; </w:t>
      </w:r>
    </w:p>
    <w:p w:rsidR="004E53AB" w:rsidRDefault="004E53AB" w:rsidP="004E53AB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 будут открывать это новое сами. </w:t>
      </w:r>
    </w:p>
    <w:p w:rsidR="004E53AB" w:rsidRDefault="004E53AB" w:rsidP="004E53AB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главная задача – помочь им раскрыться,</w:t>
      </w:r>
    </w:p>
    <w:p w:rsidR="004E53AB" w:rsidRDefault="004E53AB" w:rsidP="004E53AB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развить собственные идеи». </w:t>
      </w:r>
    </w:p>
    <w:p w:rsidR="004E53AB" w:rsidRDefault="004E53AB" w:rsidP="004E53AB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Генрих Песталоцци </w:t>
      </w:r>
    </w:p>
    <w:p w:rsidR="004E53AB" w:rsidRDefault="004E53AB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065" w:rsidRPr="004E53AB" w:rsidRDefault="00E85BFF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Добрый день, уважаемые коллеги. Сегодня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E85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хотела представить доклад на тему:</w:t>
      </w:r>
      <w:r w:rsidR="004E5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4065" w:rsidRPr="002C0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«Развивающая предметно-пространственная среда как форма развития функциональной грамотности дошкольников»</w:t>
      </w:r>
    </w:p>
    <w:p w:rsidR="004E53AB" w:rsidRDefault="00C1406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период активного социального развития, становления личного опыта взаимодействия детей с миром, с окружающими. В этот период ребенок активно накапливает свой первый опыт самостоятельных, социально-ориентированных поступков, делает первые шаги в освоении принятых в обществе этических норм и правил.</w:t>
      </w:r>
    </w:p>
    <w:p w:rsidR="00C14065" w:rsidRPr="002C0725" w:rsidRDefault="00C1406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="00E85B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как приоритетную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языковых и речевых возможностей детей, через поддержку инициативы и самостоятельности детей, предоставление им возможности выбора, на основе их интересов и потребностей.</w:t>
      </w:r>
    </w:p>
    <w:p w:rsidR="00F52695" w:rsidRPr="002C0725" w:rsidRDefault="00F5269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 детей дошкольного возраста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C14065" w:rsidRPr="002C0725" w:rsidRDefault="00C1406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функциональной грамотности речевого развития детей дошкольного возраста в рамках логопедического воздействия являются:</w:t>
      </w:r>
    </w:p>
    <w:p w:rsidR="00C14065" w:rsidRPr="002C0725" w:rsidRDefault="00C14065" w:rsidP="004E53A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речевой активности;</w:t>
      </w:r>
    </w:p>
    <w:p w:rsidR="00C14065" w:rsidRPr="002C0725" w:rsidRDefault="00C14065" w:rsidP="004E53A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продуктивного речевого взаимодействия со сверстниками и взрослыми;</w:t>
      </w:r>
    </w:p>
    <w:p w:rsidR="00C14065" w:rsidRPr="002C0725" w:rsidRDefault="00C14065" w:rsidP="004E53A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адекватное восприятие устной и письменной речи;</w:t>
      </w:r>
    </w:p>
    <w:p w:rsidR="00C14065" w:rsidRPr="002C0725" w:rsidRDefault="00C14065" w:rsidP="004E53A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точное, правильное, логичное и </w:t>
      </w:r>
      <w:r w:rsidR="004E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изложение </w:t>
      </w: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точки зрения по поставленной проблеме;</w:t>
      </w:r>
    </w:p>
    <w:p w:rsidR="00C14065" w:rsidRPr="002C0725" w:rsidRDefault="00C14065" w:rsidP="004E53A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 процессе коммуникации основных норм устной речи.</w:t>
      </w:r>
    </w:p>
    <w:p w:rsidR="00F52695" w:rsidRPr="002C0725" w:rsidRDefault="00F5269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данной проблемы стимулирует постоянный поиск новых идей и технологий, позволяющих оптимизировать логопедическую работу с ребёнком. </w:t>
      </w:r>
    </w:p>
    <w:p w:rsidR="00F52695" w:rsidRPr="002C0725" w:rsidRDefault="00F5269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Поэтому свою работу направляем на развитие всех компонентов речи ребёнка и других познавательных психических процессов, тесно связанных с речью и организуем упражнения на развитие разных видов памяти, внимания, крупной и мелкой моторики, слухового и зрительного восприятия.</w:t>
      </w:r>
    </w:p>
    <w:p w:rsidR="00C14065" w:rsidRPr="002C0725" w:rsidRDefault="00C14065" w:rsidP="004E53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ребёнка зависит и от правильно организованной предметно про</w:t>
      </w:r>
      <w:r w:rsidR="00B25B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странственной среды, с</w:t>
      </w:r>
      <w:r w:rsidR="00E85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которой</w:t>
      </w:r>
      <w:r w:rsidR="00B25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</w:t>
      </w: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интересам ребёнка и способствовать </w:t>
      </w:r>
      <w:r w:rsidR="00E85BF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всестороннему развитию.</w:t>
      </w:r>
      <w:r w:rsidR="0044573A" w:rsidRPr="002C0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столь актуальным является создание в дошкольном образовательном учреждении предметно – пространственной развивающей среды - того пространства, в котором ребенок живет и развивается.</w:t>
      </w:r>
      <w:r w:rsidR="0044573A" w:rsidRPr="002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705" w:rsidRPr="002C0725" w:rsidRDefault="00816705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>Развивающая среда выступает в роли стимулятора, движущей силы в целостном процессе становления личности ребенка, она обогащает личностное развитие.</w:t>
      </w:r>
      <w:r w:rsidR="004D5634" w:rsidRPr="002C0725">
        <w:rPr>
          <w:rFonts w:ascii="Times New Roman" w:hAnsi="Times New Roman" w:cs="Times New Roman"/>
          <w:sz w:val="28"/>
          <w:szCs w:val="28"/>
        </w:rPr>
        <w:t xml:space="preserve"> </w:t>
      </w:r>
      <w:r w:rsidRPr="002C0725">
        <w:rPr>
          <w:rFonts w:ascii="Times New Roman" w:hAnsi="Times New Roman" w:cs="Times New Roman"/>
          <w:sz w:val="28"/>
          <w:szCs w:val="28"/>
        </w:rPr>
        <w:t xml:space="preserve">Функция педагога заключается в том, чтобы, используя развивающую среду и ее средства, помочь ребенку обнаружить в себе и развивать то, что присуще ребенку. </w:t>
      </w:r>
    </w:p>
    <w:p w:rsidR="002C5BA2" w:rsidRPr="002C0725" w:rsidRDefault="001623D0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>Организуя развивающую среду в логопедическом кабинете, я руководствовалась возрастными и психологическими особенностями дошкольников с нарушениями речи, санитарно-гигиеническими требованиями, а также требованиями ФГОС. В соответствии с ФГОС пункт 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C5BA2" w:rsidRPr="002C0725" w:rsidRDefault="002C5BA2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lastRenderedPageBreak/>
        <w:t xml:space="preserve">Наполняемость логопедического кабинета осуществляю по </w:t>
      </w:r>
      <w:r w:rsidR="00D71F03">
        <w:rPr>
          <w:rFonts w:ascii="Times New Roman" w:hAnsi="Times New Roman" w:cs="Times New Roman"/>
          <w:sz w:val="28"/>
          <w:szCs w:val="28"/>
        </w:rPr>
        <w:t>центрам</w:t>
      </w:r>
      <w:r w:rsidR="002C0725">
        <w:rPr>
          <w:rFonts w:ascii="Times New Roman" w:hAnsi="Times New Roman" w:cs="Times New Roman"/>
          <w:sz w:val="28"/>
          <w:szCs w:val="28"/>
        </w:rPr>
        <w:t>:</w:t>
      </w:r>
    </w:p>
    <w:p w:rsidR="002C5BA2" w:rsidRPr="002C0725" w:rsidRDefault="002C5BA2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>- артикуляционная гимнастика: комплексы упражнен</w:t>
      </w:r>
      <w:r w:rsidR="00F965FE" w:rsidRPr="002C0725">
        <w:rPr>
          <w:rFonts w:ascii="Times New Roman" w:hAnsi="Times New Roman" w:cs="Times New Roman"/>
          <w:sz w:val="28"/>
          <w:szCs w:val="28"/>
        </w:rPr>
        <w:t xml:space="preserve">ий для артикуляции в картинках, </w:t>
      </w:r>
      <w:r w:rsidRPr="002C0725">
        <w:rPr>
          <w:rFonts w:ascii="Times New Roman" w:hAnsi="Times New Roman" w:cs="Times New Roman"/>
          <w:sz w:val="28"/>
          <w:szCs w:val="28"/>
        </w:rPr>
        <w:t>таблицах</w:t>
      </w:r>
      <w:r w:rsidR="00F965FE" w:rsidRPr="002C0725">
        <w:rPr>
          <w:rFonts w:ascii="Times New Roman" w:hAnsi="Times New Roman" w:cs="Times New Roman"/>
          <w:sz w:val="28"/>
          <w:szCs w:val="28"/>
        </w:rPr>
        <w:t xml:space="preserve"> и кубиках</w:t>
      </w:r>
      <w:r w:rsidRPr="002C0725">
        <w:rPr>
          <w:rFonts w:ascii="Times New Roman" w:hAnsi="Times New Roman" w:cs="Times New Roman"/>
          <w:sz w:val="28"/>
          <w:szCs w:val="28"/>
        </w:rPr>
        <w:t xml:space="preserve">. Так же дети сами захотели изобразить </w:t>
      </w:r>
      <w:r w:rsidR="00F4203B" w:rsidRPr="002C0725">
        <w:rPr>
          <w:rFonts w:ascii="Times New Roman" w:hAnsi="Times New Roman" w:cs="Times New Roman"/>
          <w:sz w:val="28"/>
          <w:szCs w:val="28"/>
        </w:rPr>
        <w:t>гимнастику, которой мы тоже активно пользуемся.</w:t>
      </w:r>
    </w:p>
    <w:p w:rsidR="002C5BA2" w:rsidRPr="002C0725" w:rsidRDefault="002C5BA2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 xml:space="preserve">- мелкая моторика: волчки, сухой бассейн, шнуровки, мозаика, </w:t>
      </w:r>
      <w:proofErr w:type="spellStart"/>
      <w:r w:rsidRPr="002C072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C0725">
        <w:rPr>
          <w:rFonts w:ascii="Times New Roman" w:hAnsi="Times New Roman" w:cs="Times New Roman"/>
          <w:sz w:val="28"/>
          <w:szCs w:val="28"/>
        </w:rPr>
        <w:t>, тра</w:t>
      </w:r>
      <w:r w:rsidR="00D71F03">
        <w:rPr>
          <w:rFonts w:ascii="Times New Roman" w:hAnsi="Times New Roman" w:cs="Times New Roman"/>
          <w:sz w:val="28"/>
          <w:szCs w:val="28"/>
        </w:rPr>
        <w:t>фареты для штриховки, внутренние</w:t>
      </w:r>
      <w:r w:rsidRPr="002C0725">
        <w:rPr>
          <w:rFonts w:ascii="Times New Roman" w:hAnsi="Times New Roman" w:cs="Times New Roman"/>
          <w:sz w:val="28"/>
          <w:szCs w:val="28"/>
        </w:rPr>
        <w:t xml:space="preserve"> и внеш</w:t>
      </w:r>
      <w:r w:rsidR="00D71F03">
        <w:rPr>
          <w:rFonts w:ascii="Times New Roman" w:hAnsi="Times New Roman" w:cs="Times New Roman"/>
          <w:sz w:val="28"/>
          <w:szCs w:val="28"/>
        </w:rPr>
        <w:t>ние</w:t>
      </w:r>
      <w:r w:rsidRPr="002C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725">
        <w:rPr>
          <w:rFonts w:ascii="Times New Roman" w:hAnsi="Times New Roman" w:cs="Times New Roman"/>
          <w:sz w:val="28"/>
          <w:szCs w:val="28"/>
        </w:rPr>
        <w:t>обводил</w:t>
      </w:r>
      <w:r w:rsidR="00D71F0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D71F03">
        <w:rPr>
          <w:rFonts w:ascii="Times New Roman" w:hAnsi="Times New Roman" w:cs="Times New Roman"/>
          <w:sz w:val="28"/>
          <w:szCs w:val="28"/>
        </w:rPr>
        <w:t>, карандаши и т.д.</w:t>
      </w:r>
    </w:p>
    <w:p w:rsidR="002C5BA2" w:rsidRPr="002C0725" w:rsidRDefault="002C5BA2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>- дыхательная гимнастика: вертушки, дудочки, шары для надувания, игры на воздушную струю,  султанчики</w:t>
      </w:r>
      <w:r w:rsidR="00F4203B" w:rsidRPr="002C0725">
        <w:rPr>
          <w:rFonts w:ascii="Times New Roman" w:hAnsi="Times New Roman" w:cs="Times New Roman"/>
          <w:sz w:val="28"/>
          <w:szCs w:val="28"/>
        </w:rPr>
        <w:t xml:space="preserve">, </w:t>
      </w:r>
      <w:r w:rsidR="00D71F03">
        <w:rPr>
          <w:rFonts w:ascii="Times New Roman" w:hAnsi="Times New Roman" w:cs="Times New Roman"/>
          <w:sz w:val="28"/>
          <w:szCs w:val="28"/>
        </w:rPr>
        <w:t xml:space="preserve">мыльные пузыри, а </w:t>
      </w:r>
      <w:r w:rsidR="00F4203B" w:rsidRPr="002C0725">
        <w:rPr>
          <w:rFonts w:ascii="Times New Roman" w:hAnsi="Times New Roman" w:cs="Times New Roman"/>
          <w:sz w:val="28"/>
          <w:szCs w:val="28"/>
        </w:rPr>
        <w:t>так же и тренажеры, сделанные руками детей</w:t>
      </w:r>
      <w:r w:rsidR="00D71F03">
        <w:rPr>
          <w:rFonts w:ascii="Times New Roman" w:hAnsi="Times New Roman" w:cs="Times New Roman"/>
          <w:sz w:val="28"/>
          <w:szCs w:val="28"/>
        </w:rPr>
        <w:t>.</w:t>
      </w:r>
    </w:p>
    <w:p w:rsidR="00E04C04" w:rsidRPr="002C0725" w:rsidRDefault="002C5BA2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 xml:space="preserve">- </w:t>
      </w:r>
      <w:r w:rsidR="00E04C04" w:rsidRPr="002C0725">
        <w:rPr>
          <w:rFonts w:ascii="Times New Roman" w:hAnsi="Times New Roman" w:cs="Times New Roman"/>
          <w:sz w:val="28"/>
          <w:szCs w:val="28"/>
        </w:rPr>
        <w:t>мимическая гимнастика: игры, картотеки, кубики и т.д.</w:t>
      </w:r>
    </w:p>
    <w:p w:rsidR="00F4203B" w:rsidRPr="002C0725" w:rsidRDefault="00E04C04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 xml:space="preserve">- </w:t>
      </w:r>
      <w:r w:rsidR="00055299" w:rsidRPr="002C0725">
        <w:rPr>
          <w:rFonts w:ascii="Times New Roman" w:hAnsi="Times New Roman" w:cs="Times New Roman"/>
          <w:sz w:val="28"/>
          <w:szCs w:val="28"/>
        </w:rPr>
        <w:t>лексика и грамматика: картинки, отражающие изучаемую лексическую тему</w:t>
      </w:r>
      <w:r w:rsidR="00D71F03">
        <w:rPr>
          <w:rFonts w:ascii="Times New Roman" w:hAnsi="Times New Roman" w:cs="Times New Roman"/>
          <w:sz w:val="28"/>
          <w:szCs w:val="28"/>
        </w:rPr>
        <w:t xml:space="preserve">, </w:t>
      </w:r>
      <w:r w:rsidR="00055299" w:rsidRPr="002C0725">
        <w:rPr>
          <w:rFonts w:ascii="Times New Roman" w:hAnsi="Times New Roman" w:cs="Times New Roman"/>
          <w:sz w:val="28"/>
          <w:szCs w:val="28"/>
        </w:rPr>
        <w:t>р</w:t>
      </w:r>
      <w:r w:rsidR="001A02BA">
        <w:rPr>
          <w:rFonts w:ascii="Times New Roman" w:hAnsi="Times New Roman" w:cs="Times New Roman"/>
          <w:sz w:val="28"/>
          <w:szCs w:val="28"/>
        </w:rPr>
        <w:t xml:space="preserve">азвивающие </w:t>
      </w:r>
      <w:proofErr w:type="spellStart"/>
      <w:r w:rsidR="001A02B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1A02BA">
        <w:rPr>
          <w:rFonts w:ascii="Times New Roman" w:hAnsi="Times New Roman" w:cs="Times New Roman"/>
          <w:sz w:val="28"/>
          <w:szCs w:val="28"/>
        </w:rPr>
        <w:t>, игры: лото, «Подбери пару», «К</w:t>
      </w:r>
      <w:r w:rsidR="00055299" w:rsidRPr="002C0725">
        <w:rPr>
          <w:rFonts w:ascii="Times New Roman" w:hAnsi="Times New Roman" w:cs="Times New Roman"/>
          <w:sz w:val="28"/>
          <w:szCs w:val="28"/>
        </w:rPr>
        <w:t>то бо</w:t>
      </w:r>
      <w:r w:rsidR="001A02BA">
        <w:rPr>
          <w:rFonts w:ascii="Times New Roman" w:hAnsi="Times New Roman" w:cs="Times New Roman"/>
          <w:sz w:val="28"/>
          <w:szCs w:val="28"/>
        </w:rPr>
        <w:t>льше назовет», «Ч</w:t>
      </w:r>
      <w:r w:rsidR="00D71F03">
        <w:rPr>
          <w:rFonts w:ascii="Times New Roman" w:hAnsi="Times New Roman" w:cs="Times New Roman"/>
          <w:sz w:val="28"/>
          <w:szCs w:val="28"/>
        </w:rPr>
        <w:t xml:space="preserve">асть и целое» и </w:t>
      </w:r>
      <w:r w:rsidR="001A02BA">
        <w:rPr>
          <w:rFonts w:ascii="Times New Roman" w:hAnsi="Times New Roman" w:cs="Times New Roman"/>
          <w:sz w:val="28"/>
          <w:szCs w:val="28"/>
        </w:rPr>
        <w:t>др.</w:t>
      </w:r>
      <w:r w:rsidR="00055299" w:rsidRPr="002C0725">
        <w:rPr>
          <w:rFonts w:ascii="Times New Roman" w:hAnsi="Times New Roman" w:cs="Times New Roman"/>
          <w:sz w:val="28"/>
          <w:szCs w:val="28"/>
        </w:rPr>
        <w:t>;</w:t>
      </w:r>
    </w:p>
    <w:p w:rsidR="0003629F" w:rsidRPr="002C0725" w:rsidRDefault="0003629F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>- свя</w:t>
      </w:r>
      <w:r w:rsidR="001A02BA">
        <w:rPr>
          <w:rFonts w:ascii="Times New Roman" w:hAnsi="Times New Roman" w:cs="Times New Roman"/>
          <w:sz w:val="28"/>
          <w:szCs w:val="28"/>
        </w:rPr>
        <w:t>зная речь: сюжетные картинки, «Угадай по описанию», «Когда это бывает?», «И</w:t>
      </w:r>
      <w:r w:rsidRPr="002C0725">
        <w:rPr>
          <w:rFonts w:ascii="Times New Roman" w:hAnsi="Times New Roman" w:cs="Times New Roman"/>
          <w:sz w:val="28"/>
          <w:szCs w:val="28"/>
        </w:rPr>
        <w:t xml:space="preserve">граем в профессии», пальчиковый и магнитный театр, </w:t>
      </w:r>
      <w:r w:rsidR="001A02BA">
        <w:rPr>
          <w:rFonts w:ascii="Times New Roman" w:hAnsi="Times New Roman" w:cs="Times New Roman"/>
          <w:sz w:val="28"/>
          <w:szCs w:val="28"/>
        </w:rPr>
        <w:t>и др.</w:t>
      </w:r>
      <w:r w:rsidR="002C0725">
        <w:rPr>
          <w:rFonts w:ascii="Times New Roman" w:hAnsi="Times New Roman" w:cs="Times New Roman"/>
          <w:sz w:val="28"/>
          <w:szCs w:val="28"/>
        </w:rPr>
        <w:t>;</w:t>
      </w:r>
    </w:p>
    <w:p w:rsidR="002C5BA2" w:rsidRPr="002C0725" w:rsidRDefault="00F965FE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>-</w:t>
      </w:r>
      <w:r w:rsidR="002C5BA2" w:rsidRPr="002C0725">
        <w:rPr>
          <w:rFonts w:ascii="Times New Roman" w:hAnsi="Times New Roman" w:cs="Times New Roman"/>
          <w:sz w:val="28"/>
          <w:szCs w:val="28"/>
        </w:rPr>
        <w:t xml:space="preserve">звукопроизношение: </w:t>
      </w:r>
      <w:r w:rsidR="00E04C04" w:rsidRPr="002C0725">
        <w:rPr>
          <w:rFonts w:ascii="Times New Roman" w:hAnsi="Times New Roman" w:cs="Times New Roman"/>
          <w:sz w:val="28"/>
          <w:szCs w:val="28"/>
        </w:rPr>
        <w:t>игры на автоматизацию звуков такие как</w:t>
      </w:r>
      <w:r w:rsidR="001A02BA">
        <w:rPr>
          <w:rFonts w:ascii="Times New Roman" w:hAnsi="Times New Roman" w:cs="Times New Roman"/>
          <w:sz w:val="28"/>
          <w:szCs w:val="28"/>
        </w:rPr>
        <w:t xml:space="preserve"> «Логопедические лото», «Л</w:t>
      </w:r>
      <w:r w:rsidR="002C5BA2" w:rsidRPr="002C0725">
        <w:rPr>
          <w:rFonts w:ascii="Times New Roman" w:hAnsi="Times New Roman" w:cs="Times New Roman"/>
          <w:sz w:val="28"/>
          <w:szCs w:val="28"/>
        </w:rPr>
        <w:t xml:space="preserve">огопедическое домино», </w:t>
      </w:r>
      <w:r w:rsidR="001A02BA">
        <w:rPr>
          <w:rFonts w:ascii="Times New Roman" w:hAnsi="Times New Roman" w:cs="Times New Roman"/>
          <w:sz w:val="28"/>
          <w:szCs w:val="28"/>
        </w:rPr>
        <w:t>«П</w:t>
      </w:r>
      <w:r w:rsidR="00D71F03">
        <w:rPr>
          <w:rFonts w:ascii="Times New Roman" w:hAnsi="Times New Roman" w:cs="Times New Roman"/>
          <w:sz w:val="28"/>
          <w:szCs w:val="28"/>
        </w:rPr>
        <w:t>одбери и назови» и др.</w:t>
      </w:r>
      <w:r w:rsidR="00A451A8" w:rsidRPr="002C0725">
        <w:rPr>
          <w:rFonts w:ascii="Times New Roman" w:hAnsi="Times New Roman" w:cs="Times New Roman"/>
          <w:sz w:val="28"/>
          <w:szCs w:val="28"/>
        </w:rPr>
        <w:t>;</w:t>
      </w:r>
    </w:p>
    <w:p w:rsidR="001623D0" w:rsidRPr="002C0725" w:rsidRDefault="002C5BA2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 xml:space="preserve">- </w:t>
      </w:r>
      <w:r w:rsidR="00A451A8" w:rsidRPr="002C0725">
        <w:rPr>
          <w:rFonts w:ascii="Times New Roman" w:hAnsi="Times New Roman" w:cs="Times New Roman"/>
          <w:sz w:val="28"/>
          <w:szCs w:val="28"/>
        </w:rPr>
        <w:t>обучение грамоте</w:t>
      </w:r>
      <w:r w:rsidRPr="002C0725">
        <w:rPr>
          <w:rFonts w:ascii="Times New Roman" w:hAnsi="Times New Roman" w:cs="Times New Roman"/>
          <w:sz w:val="28"/>
          <w:szCs w:val="28"/>
        </w:rPr>
        <w:t>: с</w:t>
      </w:r>
      <w:r w:rsidR="001A02BA">
        <w:rPr>
          <w:rFonts w:ascii="Times New Roman" w:hAnsi="Times New Roman" w:cs="Times New Roman"/>
          <w:sz w:val="28"/>
          <w:szCs w:val="28"/>
        </w:rPr>
        <w:t>хемы слов, предложений, игры: «Подбери слово к схеме», «Составь предложение по схеме», «С</w:t>
      </w:r>
      <w:r w:rsidRPr="002C0725">
        <w:rPr>
          <w:rFonts w:ascii="Times New Roman" w:hAnsi="Times New Roman" w:cs="Times New Roman"/>
          <w:sz w:val="28"/>
          <w:szCs w:val="28"/>
        </w:rPr>
        <w:t>ложи слово», кроссворды,</w:t>
      </w:r>
      <w:r w:rsidR="00D7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F0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D71F03">
        <w:rPr>
          <w:rFonts w:ascii="Times New Roman" w:hAnsi="Times New Roman" w:cs="Times New Roman"/>
          <w:sz w:val="28"/>
          <w:szCs w:val="28"/>
        </w:rPr>
        <w:t>,</w:t>
      </w:r>
      <w:r w:rsidRPr="002C0725">
        <w:rPr>
          <w:rFonts w:ascii="Times New Roman" w:hAnsi="Times New Roman" w:cs="Times New Roman"/>
          <w:sz w:val="28"/>
          <w:szCs w:val="28"/>
        </w:rPr>
        <w:t xml:space="preserve"> ребусы и др.</w:t>
      </w:r>
    </w:p>
    <w:p w:rsidR="004D5634" w:rsidRPr="002C0725" w:rsidRDefault="00203E2F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 xml:space="preserve">Так же частью образовательного пространства являются стены и пол. Главная составляющая </w:t>
      </w:r>
      <w:r w:rsidR="00D37828" w:rsidRPr="002C0725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8F4621" w:rsidRPr="002C0725">
        <w:rPr>
          <w:rFonts w:ascii="Times New Roman" w:hAnsi="Times New Roman" w:cs="Times New Roman"/>
          <w:sz w:val="28"/>
          <w:szCs w:val="28"/>
        </w:rPr>
        <w:t>«говоря</w:t>
      </w:r>
      <w:r w:rsidRPr="002C0725">
        <w:rPr>
          <w:rFonts w:ascii="Times New Roman" w:hAnsi="Times New Roman" w:cs="Times New Roman"/>
          <w:sz w:val="28"/>
          <w:szCs w:val="28"/>
        </w:rPr>
        <w:t>щ</w:t>
      </w:r>
      <w:r w:rsidR="00D37828" w:rsidRPr="002C0725">
        <w:rPr>
          <w:rFonts w:ascii="Times New Roman" w:hAnsi="Times New Roman" w:cs="Times New Roman"/>
          <w:sz w:val="28"/>
          <w:szCs w:val="28"/>
        </w:rPr>
        <w:t>ая</w:t>
      </w:r>
      <w:r w:rsidRPr="002C0725">
        <w:rPr>
          <w:rFonts w:ascii="Times New Roman" w:hAnsi="Times New Roman" w:cs="Times New Roman"/>
          <w:sz w:val="28"/>
          <w:szCs w:val="28"/>
        </w:rPr>
        <w:t xml:space="preserve"> стен</w:t>
      </w:r>
      <w:r w:rsidR="00D37828" w:rsidRPr="002C0725">
        <w:rPr>
          <w:rFonts w:ascii="Times New Roman" w:hAnsi="Times New Roman" w:cs="Times New Roman"/>
          <w:sz w:val="28"/>
          <w:szCs w:val="28"/>
        </w:rPr>
        <w:t>а</w:t>
      </w:r>
      <w:r w:rsidR="008F4621" w:rsidRPr="002C0725">
        <w:rPr>
          <w:rFonts w:ascii="Times New Roman" w:hAnsi="Times New Roman" w:cs="Times New Roman"/>
          <w:sz w:val="28"/>
          <w:szCs w:val="28"/>
        </w:rPr>
        <w:t>»</w:t>
      </w:r>
      <w:r w:rsidRPr="002C0725">
        <w:rPr>
          <w:rFonts w:ascii="Times New Roman" w:hAnsi="Times New Roman" w:cs="Times New Roman"/>
          <w:sz w:val="28"/>
          <w:szCs w:val="28"/>
        </w:rPr>
        <w:t xml:space="preserve"> – доска с различными элементами или обычная стена с нарисованным сюжетом, на которые крепятся различ</w:t>
      </w:r>
      <w:r w:rsidR="00D71F03">
        <w:rPr>
          <w:rFonts w:ascii="Times New Roman" w:hAnsi="Times New Roman" w:cs="Times New Roman"/>
          <w:sz w:val="28"/>
          <w:szCs w:val="28"/>
        </w:rPr>
        <w:t xml:space="preserve">ные материалы (магнитная доска, </w:t>
      </w:r>
      <w:r w:rsidRPr="002C0725">
        <w:rPr>
          <w:rFonts w:ascii="Times New Roman" w:hAnsi="Times New Roman" w:cs="Times New Roman"/>
          <w:sz w:val="28"/>
          <w:szCs w:val="28"/>
        </w:rPr>
        <w:t xml:space="preserve">наборное полотно, специальные кармашки, липучки для накладных элементов, лески с прищепками). </w:t>
      </w:r>
    </w:p>
    <w:p w:rsidR="008F4621" w:rsidRPr="002C0725" w:rsidRDefault="008F4621" w:rsidP="004E53AB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2C0725">
        <w:rPr>
          <w:rStyle w:val="a4"/>
          <w:b w:val="0"/>
          <w:bCs w:val="0"/>
        </w:rPr>
        <w:t xml:space="preserve"> </w:t>
      </w:r>
      <w:r w:rsidRPr="002C0725">
        <w:rPr>
          <w:rStyle w:val="a4"/>
          <w:b w:val="0"/>
          <w:bCs w:val="0"/>
          <w:sz w:val="28"/>
        </w:rPr>
        <w:t>«Говорящий пол» — это обучение ребёнка в движении через взаимодействие с изображёнными на полу макетами или схемами.</w:t>
      </w:r>
      <w:r w:rsidR="004E53AB">
        <w:rPr>
          <w:sz w:val="28"/>
        </w:rPr>
        <w:t xml:space="preserve"> </w:t>
      </w:r>
      <w:r w:rsidRPr="002C0725">
        <w:rPr>
          <w:sz w:val="28"/>
        </w:rPr>
        <w:t xml:space="preserve">С </w:t>
      </w:r>
      <w:r w:rsidRPr="002C0725">
        <w:rPr>
          <w:sz w:val="28"/>
        </w:rPr>
        <w:lastRenderedPageBreak/>
        <w:t>помощью малярного скотча или изоленты можно сделать различные игровые поля, которые универсальны и позволяют включить в себя любой дидактический материал.</w:t>
      </w:r>
      <w:r w:rsidR="004E53AB">
        <w:rPr>
          <w:sz w:val="28"/>
        </w:rPr>
        <w:t xml:space="preserve"> </w:t>
      </w:r>
      <w:r w:rsidR="00D37828" w:rsidRPr="002C0725">
        <w:rPr>
          <w:sz w:val="28"/>
        </w:rPr>
        <w:t xml:space="preserve"> </w:t>
      </w:r>
      <w:r w:rsidRPr="002C0725">
        <w:rPr>
          <w:sz w:val="28"/>
        </w:rPr>
        <w:t>«Говорящий пол» можно использовать в любой возрастной группе.</w:t>
      </w:r>
    </w:p>
    <w:p w:rsidR="004D5634" w:rsidRPr="002C0725" w:rsidRDefault="004D5634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725">
        <w:rPr>
          <w:rFonts w:ascii="Times New Roman" w:hAnsi="Times New Roman" w:cs="Times New Roman"/>
          <w:sz w:val="28"/>
          <w:szCs w:val="28"/>
        </w:rPr>
        <w:t xml:space="preserve">Речевое развитие — важнейшее условие полноценного развития детей. Для коррекции речевых недостатков, обогащения и совершенствования речи в логопедическом кабинете создана благоприятная речевая среда, которая служит интересам, потребностям и развитию детей, соответствует возрасту детей. </w:t>
      </w:r>
    </w:p>
    <w:p w:rsidR="001623D0" w:rsidRDefault="00FB7FA1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="001623D0"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умение педагога импровизировать, при этом четко придерживаясь педагогической цели, принятие ребенка в качестве субъекта </w:t>
      </w:r>
      <w:proofErr w:type="spellStart"/>
      <w:r w:rsidR="001623D0"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="001623D0"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>-образовательного процесса,</w:t>
      </w:r>
      <w:r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23D0"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это - способствует формированию функциональной грамотности дошкольников. Ребенок получает все шансы стать самостоятельным, инициативным, открытым к познанию, творчески активным, и при этом сохранить свою индивидуальность</w:t>
      </w:r>
      <w:r w:rsidR="00D37828" w:rsidRPr="002C07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5B71" w:rsidRDefault="00B25B71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25B71" w:rsidRPr="002C0725" w:rsidRDefault="00B25B71" w:rsidP="004E5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25B71" w:rsidRPr="002C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5CD"/>
    <w:multiLevelType w:val="hybridMultilevel"/>
    <w:tmpl w:val="31944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A6EB1"/>
    <w:multiLevelType w:val="multilevel"/>
    <w:tmpl w:val="788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D9"/>
    <w:rsid w:val="0003629F"/>
    <w:rsid w:val="00055299"/>
    <w:rsid w:val="001623D0"/>
    <w:rsid w:val="001A02BA"/>
    <w:rsid w:val="00203E2F"/>
    <w:rsid w:val="002C0725"/>
    <w:rsid w:val="002C5BA2"/>
    <w:rsid w:val="00375479"/>
    <w:rsid w:val="0044573A"/>
    <w:rsid w:val="0044623E"/>
    <w:rsid w:val="004570D9"/>
    <w:rsid w:val="004D5634"/>
    <w:rsid w:val="004E53AB"/>
    <w:rsid w:val="0066608F"/>
    <w:rsid w:val="006E202A"/>
    <w:rsid w:val="006F0FA2"/>
    <w:rsid w:val="00816705"/>
    <w:rsid w:val="008D5694"/>
    <w:rsid w:val="008F4621"/>
    <w:rsid w:val="009A5EA0"/>
    <w:rsid w:val="00A451A8"/>
    <w:rsid w:val="00A9655B"/>
    <w:rsid w:val="00B25B71"/>
    <w:rsid w:val="00C14065"/>
    <w:rsid w:val="00D37828"/>
    <w:rsid w:val="00D71F03"/>
    <w:rsid w:val="00DB06CB"/>
    <w:rsid w:val="00E04C04"/>
    <w:rsid w:val="00E85BFF"/>
    <w:rsid w:val="00F4203B"/>
    <w:rsid w:val="00F52695"/>
    <w:rsid w:val="00F965FE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FA2"/>
    <w:pPr>
      <w:ind w:left="720"/>
      <w:contextualSpacing/>
    </w:pPr>
  </w:style>
  <w:style w:type="paragraph" w:customStyle="1" w:styleId="richfactdown-paragraph">
    <w:name w:val="richfactdown-paragraph"/>
    <w:basedOn w:val="a"/>
    <w:rsid w:val="008F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FA2"/>
    <w:pPr>
      <w:ind w:left="720"/>
      <w:contextualSpacing/>
    </w:pPr>
  </w:style>
  <w:style w:type="paragraph" w:customStyle="1" w:styleId="richfactdown-paragraph">
    <w:name w:val="richfactdown-paragraph"/>
    <w:basedOn w:val="a"/>
    <w:rsid w:val="008F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2024-03-30T08:25:00Z</dcterms:created>
  <dcterms:modified xsi:type="dcterms:W3CDTF">2024-04-02T15:09:00Z</dcterms:modified>
</cp:coreProperties>
</file>